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AE" w:rsidRDefault="003E6AAE" w:rsidP="003E6AAE">
      <w:pPr>
        <w:pStyle w:val="a5"/>
        <w:spacing w:before="0" w:beforeAutospacing="0" w:after="0" w:afterAutospacing="0"/>
        <w:jc w:val="center"/>
      </w:pPr>
      <w:r>
        <w:rPr>
          <w:rStyle w:val="a6"/>
          <w:color w:val="9A0D0F"/>
          <w:sz w:val="27"/>
          <w:szCs w:val="27"/>
        </w:rPr>
        <w:t>习近平在全国教育大会上强调 坚持中国特色社会主义教育发展道路 </w:t>
      </w:r>
    </w:p>
    <w:p w:rsidR="003E6AAE" w:rsidRDefault="003E6AAE" w:rsidP="003E6AAE">
      <w:pPr>
        <w:pStyle w:val="a5"/>
        <w:spacing w:before="0" w:beforeAutospacing="0" w:after="0" w:afterAutospacing="0"/>
        <w:jc w:val="center"/>
      </w:pPr>
      <w:r>
        <w:rPr>
          <w:rStyle w:val="a6"/>
          <w:color w:val="9A0D0F"/>
          <w:sz w:val="27"/>
          <w:szCs w:val="27"/>
        </w:rPr>
        <w:t>培养德智体美劳全面发展的社会主义建设者和接班人 </w:t>
      </w:r>
    </w:p>
    <w:p w:rsidR="003E6AAE" w:rsidRDefault="003E6AAE" w:rsidP="003E6AAE">
      <w:pPr>
        <w:pStyle w:val="a5"/>
        <w:spacing w:before="0" w:beforeAutospacing="0" w:after="0" w:afterAutospacing="0"/>
        <w:jc w:val="center"/>
      </w:pPr>
      <w:r>
        <w:rPr>
          <w:rStyle w:val="a6"/>
          <w:color w:val="9A0D0F"/>
          <w:sz w:val="27"/>
          <w:szCs w:val="27"/>
        </w:rPr>
        <w:t>习近平代表党中央向全国广大教师和教育工作者致以节日的热烈祝贺和诚挚问候 </w:t>
      </w:r>
    </w:p>
    <w:p w:rsidR="003E6AAE" w:rsidRDefault="003E6AAE" w:rsidP="003E6AAE">
      <w:pPr>
        <w:pStyle w:val="a5"/>
        <w:spacing w:before="0" w:beforeAutospacing="0" w:after="0" w:afterAutospacing="0"/>
        <w:jc w:val="center"/>
      </w:pPr>
      <w:r>
        <w:rPr>
          <w:rStyle w:val="a6"/>
          <w:color w:val="9A0D0F"/>
          <w:sz w:val="27"/>
          <w:szCs w:val="27"/>
        </w:rPr>
        <w:t>李克强讲话　汪洋王沪宁赵乐际韩正出席</w:t>
      </w:r>
    </w:p>
    <w:p w:rsidR="003E6AAE" w:rsidRDefault="003E6AAE" w:rsidP="003E6AAE">
      <w:pPr>
        <w:pStyle w:val="a5"/>
        <w:spacing w:before="0" w:beforeAutospacing="0" w:after="0" w:afterAutospacing="0"/>
        <w:jc w:val="center"/>
      </w:pPr>
    </w:p>
    <w:p w:rsidR="003E6AAE" w:rsidRDefault="003E6AAE" w:rsidP="00D75421">
      <w:pPr>
        <w:pStyle w:val="a5"/>
        <w:shd w:val="clear" w:color="auto" w:fill="FFFFFF"/>
        <w:spacing w:before="0" w:beforeAutospacing="0" w:after="0" w:afterAutospacing="0" w:line="459" w:lineRule="atLeast"/>
        <w:ind w:firstLine="480"/>
        <w:jc w:val="both"/>
        <w:rPr>
          <w:rFonts w:ascii="Microsoft YaHei UI" w:eastAsia="Microsoft YaHei UI" w:hAnsi="Microsoft YaHei UI"/>
          <w:color w:val="333333"/>
          <w:spacing w:val="8"/>
          <w:sz w:val="26"/>
          <w:szCs w:val="26"/>
        </w:rPr>
      </w:pPr>
      <w:r>
        <w:rPr>
          <w:rStyle w:val="a6"/>
          <w:rFonts w:ascii="Microsoft YaHei UI" w:eastAsia="Microsoft YaHei UI" w:hAnsi="Microsoft YaHei UI" w:hint="eastAsia"/>
          <w:color w:val="333333"/>
          <w:spacing w:val="8"/>
          <w:sz w:val="26"/>
          <w:szCs w:val="26"/>
        </w:rPr>
        <w:t>新华社北京9月10日电 </w:t>
      </w:r>
      <w:r>
        <w:rPr>
          <w:rFonts w:ascii="Microsoft YaHei UI" w:eastAsia="Microsoft YaHei UI" w:hAnsi="Microsoft YaHei UI" w:hint="eastAsia"/>
          <w:color w:val="333333"/>
          <w:spacing w:val="8"/>
          <w:sz w:val="26"/>
          <w:szCs w:val="26"/>
        </w:rPr>
        <w:t>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3E6AAE" w:rsidRDefault="003E6AAE" w:rsidP="00D75421">
      <w:pPr>
        <w:pStyle w:val="a5"/>
        <w:shd w:val="clear" w:color="auto" w:fill="FFFFFF"/>
        <w:spacing w:before="0" w:beforeAutospacing="0" w:after="0" w:afterAutospacing="0" w:line="459"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rsidR="003E6AAE" w:rsidRDefault="003E6AAE" w:rsidP="00D75421">
      <w:pPr>
        <w:pStyle w:val="a5"/>
        <w:shd w:val="clear" w:color="auto" w:fill="FFFFFF"/>
        <w:spacing w:before="0" w:beforeAutospacing="0" w:after="0" w:afterAutospacing="0" w:line="459"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lastRenderedPageBreak/>
        <w:t>李克强在会上讲话。汪洋、王沪宁、赵乐际、韩正出席会议。</w:t>
      </w:r>
    </w:p>
    <w:p w:rsidR="003E6AAE" w:rsidRDefault="003E6AAE" w:rsidP="00D75421">
      <w:pPr>
        <w:pStyle w:val="a5"/>
        <w:shd w:val="clear" w:color="auto" w:fill="FFFFFF"/>
        <w:spacing w:before="0" w:beforeAutospacing="0" w:after="0" w:afterAutospacing="0" w:line="459"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3E6AAE" w:rsidRDefault="003E6AAE" w:rsidP="00D75421">
      <w:pPr>
        <w:pStyle w:val="a5"/>
        <w:shd w:val="clear" w:color="auto" w:fill="FFFFFF"/>
        <w:spacing w:before="0" w:beforeAutospacing="0" w:after="0" w:afterAutospacing="0" w:line="459"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rsidR="003E6AAE" w:rsidRDefault="003E6AAE" w:rsidP="00D75421">
      <w:pPr>
        <w:pStyle w:val="a5"/>
        <w:shd w:val="clear" w:color="auto" w:fill="FFFFFF"/>
        <w:spacing w:before="0" w:beforeAutospacing="0" w:after="0" w:afterAutospacing="0" w:line="459"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3E6AAE" w:rsidRDefault="003E6AAE" w:rsidP="00D75421">
      <w:pPr>
        <w:pStyle w:val="a5"/>
        <w:shd w:val="clear" w:color="auto" w:fill="FFFFFF"/>
        <w:spacing w:before="0" w:beforeAutospacing="0" w:after="0" w:afterAutospacing="0" w:line="459"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习近平强调，新时代新形势，改革开放和社会主义现代化建设、促进人的全面发展和社会全面进步对教育和学习提出了新的更高的要</w:t>
      </w:r>
      <w:r>
        <w:rPr>
          <w:rFonts w:ascii="Microsoft YaHei UI" w:eastAsia="Microsoft YaHei UI" w:hAnsi="Microsoft YaHei UI" w:hint="eastAsia"/>
          <w:color w:val="333333"/>
          <w:spacing w:val="8"/>
          <w:sz w:val="26"/>
          <w:szCs w:val="26"/>
        </w:rPr>
        <w:lastRenderedPageBreak/>
        <w:t>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rsidR="003E6AAE" w:rsidRDefault="003E6AAE" w:rsidP="003E6AAE">
      <w:pPr>
        <w:pStyle w:val="a5"/>
        <w:shd w:val="clear" w:color="auto" w:fill="FFFFFF"/>
        <w:spacing w:before="0" w:beforeAutospacing="0" w:after="0" w:afterAutospacing="0" w:line="459"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3E6AAE" w:rsidRDefault="003E6AAE" w:rsidP="00D75421">
      <w:pPr>
        <w:pStyle w:val="a5"/>
        <w:shd w:val="clear" w:color="auto" w:fill="FFFFFF"/>
        <w:spacing w:before="0" w:beforeAutospacing="0" w:after="0" w:afterAutospacing="0" w:line="459"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w:t>
      </w:r>
      <w:r>
        <w:rPr>
          <w:rFonts w:ascii="Microsoft YaHei UI" w:eastAsia="Microsoft YaHei UI" w:hAnsi="Microsoft YaHei UI" w:hint="eastAsia"/>
          <w:color w:val="333333"/>
          <w:spacing w:val="8"/>
          <w:sz w:val="26"/>
          <w:szCs w:val="26"/>
        </w:rPr>
        <w:lastRenderedPageBreak/>
        <w:t>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3E6AAE" w:rsidRDefault="003E6AAE" w:rsidP="00D75421">
      <w:pPr>
        <w:pStyle w:val="a5"/>
        <w:shd w:val="clear" w:color="auto" w:fill="FFFFFF"/>
        <w:spacing w:before="0" w:beforeAutospacing="0" w:after="0" w:afterAutospacing="0" w:line="459"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3E6AAE" w:rsidRDefault="003E6AAE" w:rsidP="003E6AAE">
      <w:pPr>
        <w:pStyle w:val="a5"/>
        <w:shd w:val="clear" w:color="auto" w:fill="FFFFFF"/>
        <w:spacing w:before="0" w:beforeAutospacing="0" w:after="0" w:afterAutospacing="0" w:line="459"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rsidR="003E6AAE" w:rsidRDefault="003E6AAE" w:rsidP="003E6AAE">
      <w:pPr>
        <w:pStyle w:val="a5"/>
        <w:shd w:val="clear" w:color="auto" w:fill="FFFFFF"/>
        <w:spacing w:before="0" w:beforeAutospacing="0" w:after="0" w:afterAutospacing="0" w:line="459" w:lineRule="atLeast"/>
        <w:ind w:firstLine="480"/>
        <w:jc w:val="both"/>
        <w:rPr>
          <w:rFonts w:ascii="Microsoft YaHei UI" w:eastAsia="Microsoft YaHei UI" w:hAnsi="Microsoft YaHei UI"/>
          <w:color w:val="333333"/>
          <w:spacing w:val="8"/>
          <w:sz w:val="26"/>
          <w:szCs w:val="26"/>
        </w:rPr>
      </w:pPr>
    </w:p>
    <w:p w:rsidR="003E6AAE" w:rsidRDefault="003E6AAE" w:rsidP="00D75421">
      <w:pPr>
        <w:pStyle w:val="a5"/>
        <w:shd w:val="clear" w:color="auto" w:fill="FFFFFF"/>
        <w:spacing w:before="0" w:beforeAutospacing="0" w:after="0" w:afterAutospacing="0" w:line="459"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lastRenderedPageBreak/>
        <w:t>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3E6AAE" w:rsidRDefault="003E6AAE" w:rsidP="00D75421">
      <w:pPr>
        <w:pStyle w:val="a5"/>
        <w:shd w:val="clear" w:color="auto" w:fill="FFFFFF"/>
        <w:spacing w:before="0" w:beforeAutospacing="0" w:after="0" w:afterAutospacing="0" w:line="459"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3E6AAE" w:rsidRDefault="003E6AAE" w:rsidP="00D75421">
      <w:pPr>
        <w:pStyle w:val="a5"/>
        <w:shd w:val="clear" w:color="auto" w:fill="FFFFFF"/>
        <w:spacing w:before="0" w:beforeAutospacing="0" w:after="0" w:afterAutospacing="0" w:line="459"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习近平指出，办好教育事业，家庭、学校、政府、社会都有责任。家庭是人生的第一所学校，家长是孩子的第一任老师，要给孩子讲好“人生第一课”，帮助扣好人生第一粒扣子。教育、妇联等部门要统</w:t>
      </w:r>
      <w:r>
        <w:rPr>
          <w:rFonts w:ascii="Microsoft YaHei UI" w:eastAsia="Microsoft YaHei UI" w:hAnsi="Microsoft YaHei UI" w:hint="eastAsia"/>
          <w:color w:val="333333"/>
          <w:spacing w:val="8"/>
          <w:sz w:val="26"/>
          <w:szCs w:val="26"/>
        </w:rPr>
        <w:lastRenderedPageBreak/>
        <w:t>筹协调社会资源支持服务家庭教育。全社会要担负起青少年成长成才的责任。各级党委和政府要为学校办学安全托底，解决学校后顾之忧，维护老师和学校应有的尊严，保护学生生命安全。</w:t>
      </w:r>
    </w:p>
    <w:p w:rsidR="003E6AAE" w:rsidRDefault="003E6AAE" w:rsidP="00D75421">
      <w:pPr>
        <w:pStyle w:val="a5"/>
        <w:shd w:val="clear" w:color="auto" w:fill="FFFFFF"/>
        <w:spacing w:before="0" w:beforeAutospacing="0" w:after="0" w:afterAutospacing="0" w:line="459"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3E6AAE" w:rsidRDefault="003E6AAE" w:rsidP="00D75421">
      <w:pPr>
        <w:pStyle w:val="a5"/>
        <w:shd w:val="clear" w:color="auto" w:fill="FFFFFF"/>
        <w:spacing w:before="0" w:beforeAutospacing="0" w:after="0" w:afterAutospacing="0" w:line="459"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李克强强调，要增强教育服务创新发展能力，培养更多适应高质量发展的各类人才。优化高校区域布局、学科结构、专业设置，坚持以教学为中心，突出创新意识和实践能力，培养更多创新人才、高素</w:t>
      </w:r>
      <w:r>
        <w:rPr>
          <w:rFonts w:ascii="Microsoft YaHei UI" w:eastAsia="Microsoft YaHei UI" w:hAnsi="Microsoft YaHei UI" w:hint="eastAsia"/>
          <w:color w:val="333333"/>
          <w:spacing w:val="8"/>
          <w:sz w:val="26"/>
          <w:szCs w:val="26"/>
        </w:rPr>
        <w:lastRenderedPageBreak/>
        <w:t>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3E6AAE" w:rsidRDefault="003E6AAE" w:rsidP="00D75421">
      <w:pPr>
        <w:pStyle w:val="a5"/>
        <w:shd w:val="clear" w:color="auto" w:fill="FFFFFF"/>
        <w:spacing w:before="0" w:beforeAutospacing="0" w:after="0" w:afterAutospacing="0" w:line="459"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rsidR="003E6AAE" w:rsidRDefault="003E6AAE" w:rsidP="00D75421">
      <w:pPr>
        <w:pStyle w:val="a5"/>
        <w:shd w:val="clear" w:color="auto" w:fill="FFFFFF"/>
        <w:spacing w:before="0" w:beforeAutospacing="0" w:after="0" w:afterAutospacing="0" w:line="459"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中共中央政治局委员、中央书记处书记，全国人大常委会有关领导同志，国务委员，最高人民法院院长，最高人民检察院检察长，全国政协有关领导同志出席大会。</w:t>
      </w:r>
    </w:p>
    <w:p w:rsidR="003E6AAE" w:rsidRDefault="003E6AAE" w:rsidP="003E6AAE">
      <w:pPr>
        <w:pStyle w:val="a5"/>
        <w:shd w:val="clear" w:color="auto" w:fill="FFFFFF"/>
        <w:spacing w:before="0" w:beforeAutospacing="0" w:after="0" w:afterAutospacing="0" w:line="459" w:lineRule="atLeast"/>
        <w:ind w:firstLine="48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333333"/>
          <w:spacing w:val="8"/>
          <w:sz w:val="26"/>
          <w:szCs w:val="26"/>
        </w:rPr>
        <w:t>中央教育工作领导小组成员，各省区市和计划单列市、新疆生产建设兵团，中央和国家机关有关部门、有关人民团体，军队有关单位，部分高校负责同志参加大会。</w:t>
      </w:r>
    </w:p>
    <w:p w:rsidR="00746F92" w:rsidRPr="003E6AAE" w:rsidRDefault="00746F92">
      <w:bookmarkStart w:id="0" w:name="_GoBack"/>
      <w:bookmarkEnd w:id="0"/>
    </w:p>
    <w:sectPr w:rsidR="00746F92" w:rsidRPr="003E6AAE" w:rsidSect="00C848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D04" w:rsidRDefault="00FB3D04" w:rsidP="003E6AAE">
      <w:r>
        <w:separator/>
      </w:r>
    </w:p>
  </w:endnote>
  <w:endnote w:type="continuationSeparator" w:id="1">
    <w:p w:rsidR="00FB3D04" w:rsidRDefault="00FB3D04" w:rsidP="003E6AAE">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Microsoft YaHei UI">
    <w:altName w:val="宋体"/>
    <w:charset w:val="86"/>
    <w:family w:val="swiss"/>
    <w:pitch w:val="variable"/>
    <w:sig w:usb0="00000000" w:usb1="2ACF3C50" w:usb2="00000016" w:usb3="00000000" w:csb0="0004001F" w:csb1="00000000"/>
  </w:font>
  <w:font w:name="等线 Light">
    <w:altName w:val="宋体"/>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D04" w:rsidRDefault="00FB3D04" w:rsidP="003E6AAE">
      <w:r>
        <w:separator/>
      </w:r>
    </w:p>
  </w:footnote>
  <w:footnote w:type="continuationSeparator" w:id="1">
    <w:p w:rsidR="00FB3D04" w:rsidRDefault="00FB3D04" w:rsidP="003E6A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5655"/>
    <w:rsid w:val="003E6AAE"/>
    <w:rsid w:val="00746F92"/>
    <w:rsid w:val="008C5C19"/>
    <w:rsid w:val="00B45655"/>
    <w:rsid w:val="00C84824"/>
    <w:rsid w:val="00D75421"/>
    <w:rsid w:val="00FB3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6A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6AAE"/>
    <w:rPr>
      <w:sz w:val="18"/>
      <w:szCs w:val="18"/>
    </w:rPr>
  </w:style>
  <w:style w:type="paragraph" w:styleId="a4">
    <w:name w:val="footer"/>
    <w:basedOn w:val="a"/>
    <w:link w:val="Char0"/>
    <w:uiPriority w:val="99"/>
    <w:unhideWhenUsed/>
    <w:rsid w:val="003E6AAE"/>
    <w:pPr>
      <w:tabs>
        <w:tab w:val="center" w:pos="4153"/>
        <w:tab w:val="right" w:pos="8306"/>
      </w:tabs>
      <w:snapToGrid w:val="0"/>
      <w:jc w:val="left"/>
    </w:pPr>
    <w:rPr>
      <w:sz w:val="18"/>
      <w:szCs w:val="18"/>
    </w:rPr>
  </w:style>
  <w:style w:type="character" w:customStyle="1" w:styleId="Char0">
    <w:name w:val="页脚 Char"/>
    <w:basedOn w:val="a0"/>
    <w:link w:val="a4"/>
    <w:uiPriority w:val="99"/>
    <w:rsid w:val="003E6AAE"/>
    <w:rPr>
      <w:sz w:val="18"/>
      <w:szCs w:val="18"/>
    </w:rPr>
  </w:style>
  <w:style w:type="paragraph" w:styleId="a5">
    <w:name w:val="Normal (Web)"/>
    <w:basedOn w:val="a"/>
    <w:uiPriority w:val="99"/>
    <w:semiHidden/>
    <w:unhideWhenUsed/>
    <w:rsid w:val="003E6AA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E6AAE"/>
    <w:rPr>
      <w:b/>
      <w:bCs/>
    </w:rPr>
  </w:style>
</w:styles>
</file>

<file path=word/webSettings.xml><?xml version="1.0" encoding="utf-8"?>
<w:webSettings xmlns:r="http://schemas.openxmlformats.org/officeDocument/2006/relationships" xmlns:w="http://schemas.openxmlformats.org/wordprocessingml/2006/main">
  <w:divs>
    <w:div w:id="12647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老师</dc:creator>
  <cp:keywords/>
  <dc:description/>
  <cp:lastModifiedBy>xxhjsk</cp:lastModifiedBy>
  <cp:revision>3</cp:revision>
  <dcterms:created xsi:type="dcterms:W3CDTF">2018-09-11T07:47:00Z</dcterms:created>
  <dcterms:modified xsi:type="dcterms:W3CDTF">2019-04-04T03:40:00Z</dcterms:modified>
</cp:coreProperties>
</file>